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9CBAA">
      <w:pPr>
        <w:spacing w:line="60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附件2</w:t>
      </w:r>
    </w:p>
    <w:p w14:paraId="23CB5398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85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349"/>
        <w:gridCol w:w="1980"/>
        <w:gridCol w:w="2533"/>
      </w:tblGrid>
      <w:tr w14:paraId="563A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8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F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晋城市重点行业环保绩效评估核定表</w:t>
            </w:r>
          </w:p>
        </w:tc>
      </w:tr>
      <w:tr w14:paraId="73255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0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  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A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4BC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县区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C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排污许可证号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7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24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环评批复文号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D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竣工验收文号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9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AE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6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1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AF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问题清单</w:t>
            </w:r>
          </w:p>
        </w:tc>
        <w:tc>
          <w:tcPr>
            <w:tcW w:w="6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C2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16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    片</w:t>
            </w:r>
          </w:p>
        </w:tc>
        <w:tc>
          <w:tcPr>
            <w:tcW w:w="6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A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BD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核定等级</w:t>
            </w:r>
          </w:p>
        </w:tc>
        <w:tc>
          <w:tcPr>
            <w:tcW w:w="6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2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C0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0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   字</w:t>
            </w:r>
          </w:p>
        </w:tc>
        <w:tc>
          <w:tcPr>
            <w:tcW w:w="6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年    月    日  </w:t>
            </w:r>
          </w:p>
        </w:tc>
      </w:tr>
    </w:tbl>
    <w:p w14:paraId="7F3D47E6">
      <w:pPr>
        <w:spacing w:line="600" w:lineRule="exact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 w14:paraId="49DFB9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27534"/>
    <w:rsid w:val="1EE2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2026-07-02T03:32:00Z</dcterms:created>
  <dc:creator>WPS_1590550436</dc:creator>
  <cp:lastModifiedBy>WPS_1590550436</cp:lastModifiedBy>
  <dcterms:modified xsi:type="dcterms:W3CDTF">2026-07-02T03:33:41Z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93289BD55CA5469FAFA5BEB15B1F65FB_11</vt:lpwstr>
  </property>
  <property fmtid="{D5CDD505-2E9C-101B-9397-08002B2CF9AE}" pid="4" name="KSOTemplateDocerSaveRecord">
    <vt:lpwstr>eyJoZGlkIjoiNWJmYjQ0MTEyMzczMjRiOTAwMTMxODc5NDAzNzM4NDQiLCJ1c2VySWQiOiI5OTkzMzQ2NDUifQ==</vt:lpwstr>
  </property>
</Properties>
</file>